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5B" w:rsidRPr="0045355B" w:rsidRDefault="00292EA9" w:rsidP="0090570E">
      <w:pPr>
        <w:pStyle w:val="Heading1"/>
        <w:jc w:val="center"/>
      </w:pPr>
      <w:r>
        <w:t xml:space="preserve">Practice Test </w:t>
      </w:r>
      <w:r w:rsidR="00981710">
        <w:t>f</w:t>
      </w:r>
      <w:r>
        <w:t xml:space="preserve">or </w:t>
      </w:r>
      <w:r w:rsidR="006146FF">
        <w:t>Functions Unit</w:t>
      </w:r>
    </w:p>
    <w:p w:rsidR="00BF0174" w:rsidRDefault="00292EA9" w:rsidP="00BF0174">
      <w:pPr>
        <w:rPr>
          <w:b/>
          <w:bCs/>
          <w:sz w:val="18"/>
        </w:rPr>
      </w:pPr>
      <w:r>
        <w:rPr>
          <w:b/>
          <w:bCs/>
          <w:sz w:val="18"/>
        </w:rPr>
        <w:t>Learning Objectiv</w:t>
      </w:r>
      <w:r w:rsidR="00BF0174">
        <w:rPr>
          <w:b/>
          <w:bCs/>
          <w:sz w:val="18"/>
        </w:rPr>
        <w:t xml:space="preserve">es: </w:t>
      </w:r>
    </w:p>
    <w:p w:rsidR="00D94588" w:rsidRDefault="00D94588" w:rsidP="00042303">
      <w:pPr>
        <w:numPr>
          <w:ilvl w:val="0"/>
          <w:numId w:val="21"/>
        </w:numPr>
        <w:rPr>
          <w:bCs/>
          <w:sz w:val="20"/>
          <w:szCs w:val="20"/>
        </w:rPr>
      </w:pPr>
      <w:r>
        <w:rPr>
          <w:bCs/>
          <w:sz w:val="20"/>
          <w:szCs w:val="20"/>
        </w:rPr>
        <w:t>Model two variable situations.</w:t>
      </w:r>
    </w:p>
    <w:p w:rsidR="00042303" w:rsidRDefault="009453B8" w:rsidP="00042303">
      <w:pPr>
        <w:numPr>
          <w:ilvl w:val="0"/>
          <w:numId w:val="21"/>
        </w:numPr>
        <w:rPr>
          <w:bCs/>
          <w:sz w:val="20"/>
          <w:szCs w:val="20"/>
        </w:rPr>
      </w:pPr>
      <w:r>
        <w:rPr>
          <w:bCs/>
          <w:sz w:val="20"/>
          <w:szCs w:val="20"/>
        </w:rPr>
        <w:t>Identify the domain, range, and intercepts of a modeled function.</w:t>
      </w:r>
    </w:p>
    <w:p w:rsidR="009453B8" w:rsidRDefault="00793A17" w:rsidP="00042303">
      <w:pPr>
        <w:numPr>
          <w:ilvl w:val="0"/>
          <w:numId w:val="21"/>
        </w:numPr>
        <w:rPr>
          <w:bCs/>
          <w:sz w:val="20"/>
          <w:szCs w:val="20"/>
        </w:rPr>
      </w:pPr>
      <w:r>
        <w:rPr>
          <w:bCs/>
          <w:sz w:val="20"/>
          <w:szCs w:val="20"/>
        </w:rPr>
        <w:t xml:space="preserve">Given one form of a function, </w:t>
      </w:r>
      <w:r w:rsidR="009453B8">
        <w:rPr>
          <w:bCs/>
          <w:sz w:val="20"/>
          <w:szCs w:val="20"/>
        </w:rPr>
        <w:t xml:space="preserve">equation, graph, or table, find another form. </w:t>
      </w:r>
    </w:p>
    <w:p w:rsidR="00BE6713" w:rsidRDefault="00BE6713" w:rsidP="00042303">
      <w:pPr>
        <w:numPr>
          <w:ilvl w:val="0"/>
          <w:numId w:val="21"/>
        </w:numPr>
        <w:rPr>
          <w:bCs/>
          <w:sz w:val="20"/>
          <w:szCs w:val="20"/>
        </w:rPr>
      </w:pPr>
      <w:r>
        <w:rPr>
          <w:bCs/>
          <w:sz w:val="20"/>
          <w:szCs w:val="20"/>
        </w:rPr>
        <w:t>Evaluate a function using function notation.</w:t>
      </w:r>
    </w:p>
    <w:p w:rsidR="009453B8" w:rsidRDefault="009453B8" w:rsidP="00042303">
      <w:pPr>
        <w:numPr>
          <w:ilvl w:val="0"/>
          <w:numId w:val="21"/>
        </w:numPr>
        <w:rPr>
          <w:bCs/>
          <w:sz w:val="20"/>
          <w:szCs w:val="20"/>
        </w:rPr>
      </w:pPr>
      <w:r>
        <w:rPr>
          <w:bCs/>
          <w:sz w:val="20"/>
          <w:szCs w:val="20"/>
        </w:rPr>
        <w:t>Model a linear function given two points.</w:t>
      </w:r>
    </w:p>
    <w:p w:rsidR="009453B8" w:rsidRDefault="009453B8" w:rsidP="00042303">
      <w:pPr>
        <w:numPr>
          <w:ilvl w:val="0"/>
          <w:numId w:val="21"/>
        </w:numPr>
        <w:rPr>
          <w:bCs/>
          <w:sz w:val="20"/>
          <w:szCs w:val="20"/>
        </w:rPr>
      </w:pPr>
      <w:r>
        <w:rPr>
          <w:bCs/>
          <w:sz w:val="20"/>
          <w:szCs w:val="20"/>
        </w:rPr>
        <w:t>Identify the rate of change (slope), in a linear function given the equations, graph or table.</w:t>
      </w:r>
    </w:p>
    <w:p w:rsidR="009453B8" w:rsidRDefault="009453B8" w:rsidP="00042303">
      <w:pPr>
        <w:numPr>
          <w:ilvl w:val="0"/>
          <w:numId w:val="21"/>
        </w:numPr>
        <w:rPr>
          <w:bCs/>
          <w:sz w:val="20"/>
          <w:szCs w:val="20"/>
        </w:rPr>
      </w:pPr>
      <w:r>
        <w:rPr>
          <w:bCs/>
          <w:sz w:val="20"/>
          <w:szCs w:val="20"/>
        </w:rPr>
        <w:t>Find the equation of a line parallel or perpendicular to a given line.</w:t>
      </w:r>
    </w:p>
    <w:p w:rsidR="009453B8" w:rsidRDefault="009453B8" w:rsidP="00042303">
      <w:pPr>
        <w:numPr>
          <w:ilvl w:val="0"/>
          <w:numId w:val="21"/>
        </w:numPr>
        <w:rPr>
          <w:bCs/>
          <w:sz w:val="20"/>
          <w:szCs w:val="20"/>
        </w:rPr>
      </w:pPr>
      <w:r>
        <w:rPr>
          <w:bCs/>
          <w:sz w:val="20"/>
          <w:szCs w:val="20"/>
        </w:rPr>
        <w:t>Find the inverse of a function.</w:t>
      </w:r>
    </w:p>
    <w:p w:rsidR="009453B8" w:rsidRDefault="009453B8" w:rsidP="00042303">
      <w:pPr>
        <w:numPr>
          <w:ilvl w:val="0"/>
          <w:numId w:val="21"/>
        </w:numPr>
        <w:rPr>
          <w:bCs/>
          <w:sz w:val="20"/>
          <w:szCs w:val="20"/>
        </w:rPr>
      </w:pPr>
      <w:r>
        <w:rPr>
          <w:bCs/>
          <w:sz w:val="20"/>
          <w:szCs w:val="20"/>
        </w:rPr>
        <w:t>Solve a system of equations.</w:t>
      </w:r>
    </w:p>
    <w:p w:rsidR="009453B8" w:rsidRDefault="009453B8" w:rsidP="00042303">
      <w:pPr>
        <w:numPr>
          <w:ilvl w:val="0"/>
          <w:numId w:val="21"/>
        </w:numPr>
        <w:rPr>
          <w:bCs/>
          <w:sz w:val="20"/>
          <w:szCs w:val="20"/>
        </w:rPr>
      </w:pPr>
      <w:r>
        <w:rPr>
          <w:bCs/>
          <w:sz w:val="20"/>
          <w:szCs w:val="20"/>
        </w:rPr>
        <w:t>Find the solution to a problem using a system.</w:t>
      </w:r>
    </w:p>
    <w:p w:rsidR="009453B8" w:rsidRDefault="009453B8" w:rsidP="00042303">
      <w:pPr>
        <w:numPr>
          <w:ilvl w:val="0"/>
          <w:numId w:val="21"/>
        </w:numPr>
        <w:rPr>
          <w:bCs/>
          <w:sz w:val="20"/>
          <w:szCs w:val="20"/>
        </w:rPr>
      </w:pPr>
      <w:r>
        <w:rPr>
          <w:bCs/>
          <w:sz w:val="20"/>
          <w:szCs w:val="20"/>
        </w:rPr>
        <w:t xml:space="preserve">Graph or write an equation </w:t>
      </w:r>
      <w:r w:rsidR="00BB3C16">
        <w:rPr>
          <w:bCs/>
          <w:sz w:val="20"/>
          <w:szCs w:val="20"/>
        </w:rPr>
        <w:t>for a</w:t>
      </w:r>
      <w:r>
        <w:rPr>
          <w:bCs/>
          <w:sz w:val="20"/>
          <w:szCs w:val="20"/>
        </w:rPr>
        <w:t xml:space="preserve"> piecewise function.</w:t>
      </w:r>
    </w:p>
    <w:p w:rsidR="009453B8" w:rsidRDefault="009453B8" w:rsidP="00042303">
      <w:pPr>
        <w:numPr>
          <w:ilvl w:val="0"/>
          <w:numId w:val="21"/>
        </w:numPr>
        <w:rPr>
          <w:bCs/>
          <w:sz w:val="20"/>
          <w:szCs w:val="20"/>
        </w:rPr>
      </w:pPr>
      <w:r>
        <w:rPr>
          <w:bCs/>
          <w:sz w:val="20"/>
          <w:szCs w:val="20"/>
        </w:rPr>
        <w:t>Graph or write an equation for a step function.</w:t>
      </w:r>
    </w:p>
    <w:p w:rsidR="00D94588" w:rsidRDefault="000D0C6F" w:rsidP="00042303">
      <w:pPr>
        <w:numPr>
          <w:ilvl w:val="0"/>
          <w:numId w:val="21"/>
        </w:numPr>
        <w:rPr>
          <w:bCs/>
          <w:sz w:val="20"/>
          <w:szCs w:val="20"/>
        </w:rPr>
      </w:pPr>
      <w:r>
        <w:rPr>
          <w:bCs/>
          <w:sz w:val="20"/>
          <w:szCs w:val="20"/>
        </w:rPr>
        <w:t>S</w:t>
      </w:r>
      <w:r w:rsidR="00D94588">
        <w:rPr>
          <w:bCs/>
          <w:sz w:val="20"/>
          <w:szCs w:val="20"/>
        </w:rPr>
        <w:t>olve absolute value equations.</w:t>
      </w:r>
    </w:p>
    <w:p w:rsidR="00D94588" w:rsidRDefault="000D0C6F" w:rsidP="00042303">
      <w:pPr>
        <w:numPr>
          <w:ilvl w:val="0"/>
          <w:numId w:val="21"/>
        </w:numPr>
        <w:rPr>
          <w:bCs/>
          <w:sz w:val="20"/>
          <w:szCs w:val="20"/>
        </w:rPr>
      </w:pPr>
      <w:r>
        <w:rPr>
          <w:bCs/>
          <w:sz w:val="20"/>
          <w:szCs w:val="20"/>
        </w:rPr>
        <w:t>Solve</w:t>
      </w:r>
      <w:r w:rsidR="00D94588">
        <w:rPr>
          <w:bCs/>
          <w:sz w:val="20"/>
          <w:szCs w:val="20"/>
        </w:rPr>
        <w:t xml:space="preserve"> absolute value inequalities.</w:t>
      </w:r>
    </w:p>
    <w:p w:rsidR="00D94588" w:rsidRDefault="00AC0842" w:rsidP="00042303">
      <w:pPr>
        <w:numPr>
          <w:ilvl w:val="0"/>
          <w:numId w:val="21"/>
        </w:numPr>
        <w:rPr>
          <w:bCs/>
          <w:sz w:val="20"/>
          <w:szCs w:val="20"/>
        </w:rPr>
      </w:pPr>
      <w:r>
        <w:rPr>
          <w:bCs/>
          <w:sz w:val="20"/>
          <w:szCs w:val="20"/>
        </w:rPr>
        <w:t>Graph absolute value using transformations.</w:t>
      </w:r>
    </w:p>
    <w:p w:rsidR="00042303" w:rsidRDefault="00042303" w:rsidP="00BF0174">
      <w:pPr>
        <w:rPr>
          <w:b/>
          <w:bCs/>
          <w:sz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011"/>
        <w:gridCol w:w="1100"/>
        <w:gridCol w:w="1140"/>
        <w:gridCol w:w="302"/>
        <w:gridCol w:w="1122"/>
        <w:gridCol w:w="1122"/>
        <w:gridCol w:w="1122"/>
        <w:gridCol w:w="1122"/>
      </w:tblGrid>
      <w:tr w:rsidR="00292EA9" w:rsidTr="003501FA">
        <w:tc>
          <w:tcPr>
            <w:tcW w:w="1417" w:type="dxa"/>
            <w:tcBorders>
              <w:top w:val="single" w:sz="4" w:space="0" w:color="auto"/>
              <w:left w:val="single" w:sz="4" w:space="0" w:color="auto"/>
            </w:tcBorders>
          </w:tcPr>
          <w:p w:rsidR="00292EA9" w:rsidRPr="00E66969" w:rsidRDefault="00292EA9" w:rsidP="00E66969">
            <w:pPr>
              <w:jc w:val="center"/>
              <w:rPr>
                <w:b/>
                <w:bCs/>
                <w:sz w:val="18"/>
                <w:szCs w:val="18"/>
              </w:rPr>
            </w:pPr>
            <w:r w:rsidRPr="00E66969">
              <w:rPr>
                <w:b/>
                <w:bCs/>
                <w:sz w:val="18"/>
                <w:szCs w:val="18"/>
              </w:rPr>
              <w:t>Question #</w:t>
            </w:r>
          </w:p>
        </w:tc>
        <w:tc>
          <w:tcPr>
            <w:tcW w:w="1011" w:type="dxa"/>
            <w:tcBorders>
              <w:top w:val="single" w:sz="4" w:space="0" w:color="auto"/>
            </w:tcBorders>
          </w:tcPr>
          <w:p w:rsidR="00292EA9" w:rsidRPr="00E66969" w:rsidRDefault="00292EA9" w:rsidP="00E66969">
            <w:pPr>
              <w:jc w:val="center"/>
              <w:rPr>
                <w:b/>
                <w:bCs/>
                <w:sz w:val="18"/>
                <w:szCs w:val="18"/>
              </w:rPr>
            </w:pPr>
            <w:r w:rsidRPr="00E66969">
              <w:rPr>
                <w:b/>
                <w:bCs/>
                <w:sz w:val="18"/>
                <w:szCs w:val="18"/>
              </w:rPr>
              <w:t>Learning Objective</w:t>
            </w:r>
          </w:p>
        </w:tc>
        <w:tc>
          <w:tcPr>
            <w:tcW w:w="1100" w:type="dxa"/>
            <w:tcBorders>
              <w:top w:val="single" w:sz="4" w:space="0" w:color="auto"/>
            </w:tcBorders>
          </w:tcPr>
          <w:p w:rsidR="00292EA9" w:rsidRPr="00E66969" w:rsidRDefault="00292EA9" w:rsidP="00E66969">
            <w:pPr>
              <w:jc w:val="center"/>
              <w:rPr>
                <w:b/>
                <w:bCs/>
                <w:sz w:val="18"/>
                <w:szCs w:val="18"/>
              </w:rPr>
            </w:pPr>
            <w:r w:rsidRPr="00E66969">
              <w:rPr>
                <w:b/>
                <w:bCs/>
                <w:sz w:val="18"/>
                <w:szCs w:val="18"/>
              </w:rPr>
              <w:t>Know It</w:t>
            </w:r>
          </w:p>
        </w:tc>
        <w:tc>
          <w:tcPr>
            <w:tcW w:w="1140" w:type="dxa"/>
            <w:tcBorders>
              <w:top w:val="single" w:sz="4" w:space="0" w:color="auto"/>
              <w:right w:val="single" w:sz="4" w:space="0" w:color="auto"/>
            </w:tcBorders>
          </w:tcPr>
          <w:p w:rsidR="00292EA9" w:rsidRPr="00E66969" w:rsidRDefault="00292EA9" w:rsidP="00E66969">
            <w:pPr>
              <w:jc w:val="center"/>
              <w:rPr>
                <w:b/>
                <w:bCs/>
                <w:sz w:val="18"/>
                <w:szCs w:val="18"/>
              </w:rPr>
            </w:pPr>
            <w:r w:rsidRPr="00E66969">
              <w:rPr>
                <w:b/>
                <w:bCs/>
                <w:sz w:val="18"/>
                <w:szCs w:val="18"/>
              </w:rPr>
              <w:t>Feel Unsure</w:t>
            </w:r>
          </w:p>
        </w:tc>
        <w:tc>
          <w:tcPr>
            <w:tcW w:w="302" w:type="dxa"/>
            <w:tcBorders>
              <w:right w:val="single" w:sz="4" w:space="0" w:color="auto"/>
            </w:tcBorders>
          </w:tcPr>
          <w:p w:rsidR="00292EA9" w:rsidRPr="00E66969" w:rsidRDefault="00292EA9" w:rsidP="00E66969">
            <w:pPr>
              <w:jc w:val="center"/>
              <w:rPr>
                <w:b/>
                <w:bCs/>
                <w:color w:val="C0C0C0"/>
                <w:sz w:val="18"/>
                <w:szCs w:val="18"/>
              </w:rPr>
            </w:pPr>
          </w:p>
        </w:tc>
        <w:tc>
          <w:tcPr>
            <w:tcW w:w="1122" w:type="dxa"/>
            <w:tcBorders>
              <w:left w:val="single" w:sz="4" w:space="0" w:color="auto"/>
            </w:tcBorders>
          </w:tcPr>
          <w:p w:rsidR="00292EA9" w:rsidRPr="00E66969" w:rsidRDefault="00292EA9" w:rsidP="00E66969">
            <w:pPr>
              <w:jc w:val="center"/>
              <w:rPr>
                <w:b/>
                <w:bCs/>
                <w:sz w:val="18"/>
                <w:szCs w:val="18"/>
              </w:rPr>
            </w:pPr>
            <w:r w:rsidRPr="00E66969">
              <w:rPr>
                <w:b/>
                <w:bCs/>
                <w:sz w:val="18"/>
                <w:szCs w:val="18"/>
              </w:rPr>
              <w:t>Right</w:t>
            </w:r>
          </w:p>
        </w:tc>
        <w:tc>
          <w:tcPr>
            <w:tcW w:w="1122" w:type="dxa"/>
          </w:tcPr>
          <w:p w:rsidR="00292EA9" w:rsidRPr="00E66969" w:rsidRDefault="00292EA9" w:rsidP="00E66969">
            <w:pPr>
              <w:jc w:val="center"/>
              <w:rPr>
                <w:b/>
                <w:bCs/>
                <w:sz w:val="18"/>
                <w:szCs w:val="18"/>
              </w:rPr>
            </w:pPr>
            <w:r w:rsidRPr="00E66969">
              <w:rPr>
                <w:b/>
                <w:bCs/>
                <w:sz w:val="18"/>
                <w:szCs w:val="18"/>
              </w:rPr>
              <w:t>Wrong</w:t>
            </w:r>
          </w:p>
        </w:tc>
        <w:tc>
          <w:tcPr>
            <w:tcW w:w="1122" w:type="dxa"/>
          </w:tcPr>
          <w:p w:rsidR="00292EA9" w:rsidRPr="00E66969" w:rsidRDefault="00292EA9" w:rsidP="00E66969">
            <w:pPr>
              <w:jc w:val="center"/>
              <w:rPr>
                <w:b/>
                <w:bCs/>
                <w:sz w:val="18"/>
                <w:szCs w:val="18"/>
              </w:rPr>
            </w:pPr>
            <w:r w:rsidRPr="00E66969">
              <w:rPr>
                <w:b/>
                <w:bCs/>
                <w:sz w:val="18"/>
                <w:szCs w:val="18"/>
              </w:rPr>
              <w:t>Simple Mistake</w:t>
            </w:r>
          </w:p>
        </w:tc>
        <w:tc>
          <w:tcPr>
            <w:tcW w:w="1122" w:type="dxa"/>
          </w:tcPr>
          <w:p w:rsidR="00292EA9" w:rsidRPr="00E66969" w:rsidRDefault="00292EA9" w:rsidP="00E66969">
            <w:pPr>
              <w:jc w:val="center"/>
              <w:rPr>
                <w:b/>
                <w:bCs/>
                <w:sz w:val="18"/>
                <w:szCs w:val="18"/>
              </w:rPr>
            </w:pPr>
            <w:r w:rsidRPr="00E66969">
              <w:rPr>
                <w:b/>
                <w:bCs/>
                <w:sz w:val="18"/>
                <w:szCs w:val="18"/>
              </w:rPr>
              <w:t>Need to Study</w:t>
            </w:r>
          </w:p>
        </w:tc>
      </w:tr>
      <w:tr w:rsidR="00292EA9" w:rsidTr="003501FA">
        <w:tc>
          <w:tcPr>
            <w:tcW w:w="1417" w:type="dxa"/>
            <w:tcBorders>
              <w:left w:val="single" w:sz="4" w:space="0" w:color="auto"/>
            </w:tcBorders>
          </w:tcPr>
          <w:p w:rsidR="00292EA9" w:rsidRPr="00E66969" w:rsidRDefault="00E66969" w:rsidP="00E66969">
            <w:pPr>
              <w:jc w:val="center"/>
              <w:rPr>
                <w:sz w:val="18"/>
                <w:szCs w:val="18"/>
              </w:rPr>
            </w:pPr>
            <w:r w:rsidRPr="00E66969">
              <w:rPr>
                <w:sz w:val="18"/>
                <w:szCs w:val="18"/>
              </w:rPr>
              <w:t>1</w:t>
            </w:r>
          </w:p>
        </w:tc>
        <w:tc>
          <w:tcPr>
            <w:tcW w:w="1011" w:type="dxa"/>
          </w:tcPr>
          <w:p w:rsidR="00292EA9" w:rsidRPr="00E66969" w:rsidRDefault="00BF7626" w:rsidP="00E66969">
            <w:pPr>
              <w:jc w:val="center"/>
              <w:rPr>
                <w:sz w:val="18"/>
                <w:szCs w:val="18"/>
              </w:rPr>
            </w:pPr>
            <w:r w:rsidRPr="00E66969">
              <w:rPr>
                <w:sz w:val="18"/>
                <w:szCs w:val="18"/>
              </w:rPr>
              <w:t>A</w:t>
            </w:r>
          </w:p>
        </w:tc>
        <w:tc>
          <w:tcPr>
            <w:tcW w:w="1100" w:type="dxa"/>
          </w:tcPr>
          <w:p w:rsidR="00292EA9" w:rsidRPr="00E66969" w:rsidRDefault="00292EA9" w:rsidP="00E66969">
            <w:pPr>
              <w:jc w:val="center"/>
              <w:rPr>
                <w:sz w:val="18"/>
                <w:szCs w:val="18"/>
              </w:rPr>
            </w:pPr>
          </w:p>
        </w:tc>
        <w:tc>
          <w:tcPr>
            <w:tcW w:w="1140" w:type="dxa"/>
            <w:tcBorders>
              <w:right w:val="single" w:sz="4" w:space="0" w:color="auto"/>
            </w:tcBorders>
          </w:tcPr>
          <w:p w:rsidR="00292EA9" w:rsidRPr="00E66969" w:rsidRDefault="00292EA9" w:rsidP="00E66969">
            <w:pPr>
              <w:jc w:val="center"/>
              <w:rPr>
                <w:sz w:val="18"/>
                <w:szCs w:val="18"/>
              </w:rPr>
            </w:pPr>
          </w:p>
        </w:tc>
        <w:tc>
          <w:tcPr>
            <w:tcW w:w="302" w:type="dxa"/>
            <w:tcBorders>
              <w:right w:val="single" w:sz="4" w:space="0" w:color="auto"/>
            </w:tcBorders>
          </w:tcPr>
          <w:p w:rsidR="00292EA9" w:rsidRPr="00E66969" w:rsidRDefault="00292EA9" w:rsidP="00E66969">
            <w:pPr>
              <w:jc w:val="center"/>
              <w:rPr>
                <w:color w:val="C0C0C0"/>
                <w:sz w:val="18"/>
                <w:szCs w:val="18"/>
              </w:rPr>
            </w:pPr>
          </w:p>
        </w:tc>
        <w:tc>
          <w:tcPr>
            <w:tcW w:w="1122" w:type="dxa"/>
            <w:tcBorders>
              <w:left w:val="single" w:sz="4" w:space="0" w:color="auto"/>
            </w:tcBorders>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sidRPr="00E66969">
              <w:rPr>
                <w:sz w:val="18"/>
                <w:szCs w:val="18"/>
              </w:rPr>
              <w:t>2</w:t>
            </w:r>
          </w:p>
        </w:tc>
        <w:tc>
          <w:tcPr>
            <w:tcW w:w="1011" w:type="dxa"/>
          </w:tcPr>
          <w:p w:rsidR="00042303" w:rsidRPr="00E66969" w:rsidRDefault="00793A17" w:rsidP="00E66969">
            <w:pPr>
              <w:jc w:val="center"/>
              <w:rPr>
                <w:sz w:val="18"/>
                <w:szCs w:val="18"/>
              </w:rPr>
            </w:pPr>
            <w:r>
              <w:rPr>
                <w:sz w:val="18"/>
                <w:szCs w:val="18"/>
              </w:rPr>
              <w:t>B</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sidRPr="00E66969">
              <w:rPr>
                <w:sz w:val="18"/>
                <w:szCs w:val="18"/>
              </w:rPr>
              <w:t>3</w:t>
            </w:r>
          </w:p>
        </w:tc>
        <w:tc>
          <w:tcPr>
            <w:tcW w:w="1011" w:type="dxa"/>
          </w:tcPr>
          <w:p w:rsidR="00042303" w:rsidRPr="00E66969" w:rsidRDefault="00793A17" w:rsidP="00E66969">
            <w:pPr>
              <w:jc w:val="center"/>
              <w:rPr>
                <w:sz w:val="18"/>
                <w:szCs w:val="18"/>
              </w:rPr>
            </w:pPr>
            <w:r>
              <w:rPr>
                <w:sz w:val="18"/>
                <w:szCs w:val="18"/>
              </w:rPr>
              <w:t>C</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Pr>
                <w:sz w:val="18"/>
                <w:szCs w:val="18"/>
              </w:rPr>
              <w:t>4</w:t>
            </w:r>
          </w:p>
        </w:tc>
        <w:tc>
          <w:tcPr>
            <w:tcW w:w="1011" w:type="dxa"/>
          </w:tcPr>
          <w:p w:rsidR="00042303" w:rsidRPr="00E66969" w:rsidRDefault="00D76053" w:rsidP="00E66969">
            <w:pPr>
              <w:jc w:val="center"/>
              <w:rPr>
                <w:sz w:val="18"/>
                <w:szCs w:val="18"/>
              </w:rPr>
            </w:pPr>
            <w:r>
              <w:rPr>
                <w:sz w:val="18"/>
                <w:szCs w:val="18"/>
              </w:rPr>
              <w:t>D</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Pr>
                <w:sz w:val="18"/>
                <w:szCs w:val="18"/>
              </w:rPr>
              <w:t>5</w:t>
            </w:r>
          </w:p>
        </w:tc>
        <w:tc>
          <w:tcPr>
            <w:tcW w:w="1011" w:type="dxa"/>
          </w:tcPr>
          <w:p w:rsidR="00042303" w:rsidRPr="00E66969" w:rsidRDefault="00BE6713" w:rsidP="00E66969">
            <w:pPr>
              <w:jc w:val="center"/>
              <w:rPr>
                <w:sz w:val="18"/>
                <w:szCs w:val="18"/>
              </w:rPr>
            </w:pPr>
            <w:r>
              <w:rPr>
                <w:sz w:val="18"/>
                <w:szCs w:val="18"/>
              </w:rPr>
              <w:t>E</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E66969" w:rsidTr="003501FA">
        <w:tc>
          <w:tcPr>
            <w:tcW w:w="1417" w:type="dxa"/>
            <w:tcBorders>
              <w:left w:val="single" w:sz="4" w:space="0" w:color="auto"/>
            </w:tcBorders>
          </w:tcPr>
          <w:p w:rsidR="00E66969" w:rsidRPr="00E66969" w:rsidRDefault="00E66969" w:rsidP="00E66969">
            <w:pPr>
              <w:jc w:val="center"/>
              <w:rPr>
                <w:sz w:val="18"/>
                <w:szCs w:val="18"/>
              </w:rPr>
            </w:pPr>
            <w:r>
              <w:rPr>
                <w:sz w:val="18"/>
                <w:szCs w:val="18"/>
              </w:rPr>
              <w:t>6</w:t>
            </w:r>
          </w:p>
        </w:tc>
        <w:tc>
          <w:tcPr>
            <w:tcW w:w="1011" w:type="dxa"/>
          </w:tcPr>
          <w:p w:rsidR="00E66969" w:rsidRPr="00E66969" w:rsidRDefault="00D76053" w:rsidP="00E66969">
            <w:pPr>
              <w:jc w:val="center"/>
              <w:rPr>
                <w:sz w:val="18"/>
                <w:szCs w:val="18"/>
              </w:rPr>
            </w:pPr>
            <w:r>
              <w:rPr>
                <w:sz w:val="18"/>
                <w:szCs w:val="18"/>
              </w:rPr>
              <w:t>F</w:t>
            </w:r>
          </w:p>
        </w:tc>
        <w:tc>
          <w:tcPr>
            <w:tcW w:w="1100" w:type="dxa"/>
          </w:tcPr>
          <w:p w:rsidR="00E66969" w:rsidRPr="00E66969" w:rsidRDefault="00E66969" w:rsidP="00E66969">
            <w:pPr>
              <w:jc w:val="center"/>
              <w:rPr>
                <w:sz w:val="18"/>
                <w:szCs w:val="18"/>
              </w:rPr>
            </w:pPr>
          </w:p>
        </w:tc>
        <w:tc>
          <w:tcPr>
            <w:tcW w:w="1140" w:type="dxa"/>
            <w:tcBorders>
              <w:right w:val="single" w:sz="4" w:space="0" w:color="auto"/>
            </w:tcBorders>
          </w:tcPr>
          <w:p w:rsidR="00E66969" w:rsidRPr="00E66969" w:rsidRDefault="00E66969" w:rsidP="00E66969">
            <w:pPr>
              <w:jc w:val="center"/>
              <w:rPr>
                <w:sz w:val="18"/>
                <w:szCs w:val="18"/>
              </w:rPr>
            </w:pPr>
          </w:p>
        </w:tc>
        <w:tc>
          <w:tcPr>
            <w:tcW w:w="302" w:type="dxa"/>
            <w:tcBorders>
              <w:right w:val="single" w:sz="4" w:space="0" w:color="auto"/>
            </w:tcBorders>
          </w:tcPr>
          <w:p w:rsidR="00E66969" w:rsidRPr="00E66969" w:rsidRDefault="00E66969" w:rsidP="00E66969">
            <w:pPr>
              <w:jc w:val="center"/>
              <w:rPr>
                <w:color w:val="C0C0C0"/>
                <w:sz w:val="18"/>
                <w:szCs w:val="18"/>
              </w:rPr>
            </w:pPr>
          </w:p>
        </w:tc>
        <w:tc>
          <w:tcPr>
            <w:tcW w:w="1122" w:type="dxa"/>
            <w:tcBorders>
              <w:left w:val="single" w:sz="4" w:space="0" w:color="auto"/>
            </w:tcBorders>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r>
      <w:tr w:rsidR="00042303" w:rsidTr="003501FA">
        <w:tc>
          <w:tcPr>
            <w:tcW w:w="1417" w:type="dxa"/>
            <w:tcBorders>
              <w:left w:val="single" w:sz="4" w:space="0" w:color="auto"/>
            </w:tcBorders>
          </w:tcPr>
          <w:p w:rsidR="00042303" w:rsidRPr="00E66969" w:rsidRDefault="00FE3709" w:rsidP="00E66969">
            <w:pPr>
              <w:jc w:val="center"/>
              <w:rPr>
                <w:sz w:val="18"/>
                <w:szCs w:val="18"/>
              </w:rPr>
            </w:pPr>
            <w:r>
              <w:rPr>
                <w:sz w:val="18"/>
                <w:szCs w:val="18"/>
              </w:rPr>
              <w:t>7</w:t>
            </w:r>
          </w:p>
        </w:tc>
        <w:tc>
          <w:tcPr>
            <w:tcW w:w="1011" w:type="dxa"/>
          </w:tcPr>
          <w:p w:rsidR="00042303" w:rsidRPr="00E66969" w:rsidRDefault="00D76053" w:rsidP="00E66969">
            <w:pPr>
              <w:jc w:val="center"/>
              <w:rPr>
                <w:sz w:val="18"/>
                <w:szCs w:val="18"/>
              </w:rPr>
            </w:pPr>
            <w:r>
              <w:rPr>
                <w:sz w:val="18"/>
                <w:szCs w:val="18"/>
              </w:rPr>
              <w:t>G</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RPr="00A94097" w:rsidTr="0090570E">
        <w:tc>
          <w:tcPr>
            <w:tcW w:w="1417" w:type="dxa"/>
            <w:tcBorders>
              <w:left w:val="single" w:sz="4" w:space="0" w:color="auto"/>
            </w:tcBorders>
          </w:tcPr>
          <w:p w:rsidR="00042303" w:rsidRPr="00E66969" w:rsidRDefault="00FE3709" w:rsidP="00E66969">
            <w:pPr>
              <w:jc w:val="center"/>
              <w:rPr>
                <w:sz w:val="18"/>
                <w:szCs w:val="18"/>
              </w:rPr>
            </w:pPr>
            <w:r>
              <w:rPr>
                <w:sz w:val="18"/>
                <w:szCs w:val="18"/>
              </w:rPr>
              <w:t>8</w:t>
            </w:r>
          </w:p>
        </w:tc>
        <w:tc>
          <w:tcPr>
            <w:tcW w:w="1011" w:type="dxa"/>
          </w:tcPr>
          <w:p w:rsidR="00042303" w:rsidRPr="00E66969" w:rsidRDefault="00713F9A" w:rsidP="00E66969">
            <w:pPr>
              <w:jc w:val="center"/>
              <w:rPr>
                <w:sz w:val="18"/>
                <w:szCs w:val="18"/>
              </w:rPr>
            </w:pPr>
            <w:r>
              <w:rPr>
                <w:sz w:val="18"/>
                <w:szCs w:val="18"/>
              </w:rPr>
              <w:t>H</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90570E">
        <w:tc>
          <w:tcPr>
            <w:tcW w:w="1417" w:type="dxa"/>
            <w:tcBorders>
              <w:left w:val="single" w:sz="4" w:space="0" w:color="auto"/>
            </w:tcBorders>
          </w:tcPr>
          <w:p w:rsidR="00042303" w:rsidRPr="00E66969" w:rsidRDefault="00FE3709" w:rsidP="00E66969">
            <w:pPr>
              <w:jc w:val="center"/>
              <w:rPr>
                <w:sz w:val="18"/>
                <w:szCs w:val="18"/>
              </w:rPr>
            </w:pPr>
            <w:r>
              <w:rPr>
                <w:sz w:val="18"/>
                <w:szCs w:val="18"/>
              </w:rPr>
              <w:t>9</w:t>
            </w:r>
          </w:p>
        </w:tc>
        <w:tc>
          <w:tcPr>
            <w:tcW w:w="1011" w:type="dxa"/>
          </w:tcPr>
          <w:p w:rsidR="00042303" w:rsidRPr="00E66969" w:rsidRDefault="00F479E3" w:rsidP="00E66969">
            <w:pPr>
              <w:jc w:val="center"/>
              <w:rPr>
                <w:sz w:val="18"/>
                <w:szCs w:val="18"/>
              </w:rPr>
            </w:pPr>
            <w:r>
              <w:rPr>
                <w:sz w:val="18"/>
                <w:szCs w:val="18"/>
              </w:rPr>
              <w:t>I</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FE3709" w:rsidRPr="00A94097" w:rsidTr="003501FA">
        <w:tc>
          <w:tcPr>
            <w:tcW w:w="1417" w:type="dxa"/>
            <w:tcBorders>
              <w:left w:val="single" w:sz="4" w:space="0" w:color="auto"/>
            </w:tcBorders>
          </w:tcPr>
          <w:p w:rsidR="00FE3709" w:rsidRPr="00E66969" w:rsidRDefault="00FE3709" w:rsidP="00E66969">
            <w:pPr>
              <w:jc w:val="center"/>
              <w:rPr>
                <w:sz w:val="18"/>
                <w:szCs w:val="18"/>
              </w:rPr>
            </w:pPr>
            <w:r>
              <w:rPr>
                <w:sz w:val="18"/>
                <w:szCs w:val="18"/>
              </w:rPr>
              <w:t>10</w:t>
            </w:r>
          </w:p>
        </w:tc>
        <w:tc>
          <w:tcPr>
            <w:tcW w:w="1011" w:type="dxa"/>
          </w:tcPr>
          <w:p w:rsidR="00FE3709" w:rsidRPr="00E66969" w:rsidRDefault="00F479E3" w:rsidP="00E66969">
            <w:pPr>
              <w:jc w:val="center"/>
              <w:rPr>
                <w:sz w:val="18"/>
                <w:szCs w:val="18"/>
              </w:rPr>
            </w:pPr>
            <w:r>
              <w:rPr>
                <w:sz w:val="18"/>
                <w:szCs w:val="18"/>
              </w:rPr>
              <w:t>J</w:t>
            </w:r>
          </w:p>
        </w:tc>
        <w:tc>
          <w:tcPr>
            <w:tcW w:w="1100" w:type="dxa"/>
          </w:tcPr>
          <w:p w:rsidR="00FE3709" w:rsidRPr="00E66969" w:rsidRDefault="00FE3709" w:rsidP="00E66969">
            <w:pPr>
              <w:jc w:val="center"/>
              <w:rPr>
                <w:sz w:val="18"/>
                <w:szCs w:val="18"/>
                <w:highlight w:val="cyan"/>
              </w:rPr>
            </w:pPr>
          </w:p>
        </w:tc>
        <w:tc>
          <w:tcPr>
            <w:tcW w:w="1140" w:type="dxa"/>
            <w:tcBorders>
              <w:right w:val="single" w:sz="4" w:space="0" w:color="auto"/>
            </w:tcBorders>
          </w:tcPr>
          <w:p w:rsidR="00FE3709" w:rsidRPr="00E66969" w:rsidRDefault="00FE3709" w:rsidP="00E66969">
            <w:pPr>
              <w:jc w:val="center"/>
              <w:rPr>
                <w:sz w:val="18"/>
                <w:szCs w:val="18"/>
                <w:highlight w:val="cyan"/>
              </w:rPr>
            </w:pPr>
          </w:p>
        </w:tc>
        <w:tc>
          <w:tcPr>
            <w:tcW w:w="302" w:type="dxa"/>
            <w:tcBorders>
              <w:right w:val="single" w:sz="4" w:space="0" w:color="auto"/>
            </w:tcBorders>
          </w:tcPr>
          <w:p w:rsidR="00FE3709" w:rsidRPr="00E66969" w:rsidRDefault="00FE3709" w:rsidP="00E66969">
            <w:pPr>
              <w:jc w:val="center"/>
              <w:rPr>
                <w:color w:val="C0C0C0"/>
                <w:sz w:val="18"/>
                <w:szCs w:val="18"/>
                <w:highlight w:val="cyan"/>
              </w:rPr>
            </w:pPr>
          </w:p>
        </w:tc>
        <w:tc>
          <w:tcPr>
            <w:tcW w:w="1122" w:type="dxa"/>
            <w:tcBorders>
              <w:left w:val="single" w:sz="4" w:space="0" w:color="auto"/>
            </w:tcBorders>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r>
      <w:tr w:rsidR="00042303" w:rsidRPr="00A94097" w:rsidTr="003501FA">
        <w:tc>
          <w:tcPr>
            <w:tcW w:w="1417" w:type="dxa"/>
            <w:tcBorders>
              <w:left w:val="single" w:sz="4" w:space="0" w:color="auto"/>
            </w:tcBorders>
          </w:tcPr>
          <w:p w:rsidR="00042303" w:rsidRPr="00E66969" w:rsidRDefault="00FE3709" w:rsidP="00E66969">
            <w:pPr>
              <w:jc w:val="center"/>
              <w:rPr>
                <w:sz w:val="18"/>
                <w:szCs w:val="18"/>
              </w:rPr>
            </w:pPr>
            <w:r>
              <w:rPr>
                <w:sz w:val="18"/>
                <w:szCs w:val="18"/>
              </w:rPr>
              <w:t>11</w:t>
            </w:r>
          </w:p>
        </w:tc>
        <w:tc>
          <w:tcPr>
            <w:tcW w:w="1011" w:type="dxa"/>
          </w:tcPr>
          <w:p w:rsidR="00042303" w:rsidRPr="00E66969" w:rsidRDefault="00AB61D2" w:rsidP="00E66969">
            <w:pPr>
              <w:jc w:val="center"/>
              <w:rPr>
                <w:sz w:val="18"/>
                <w:szCs w:val="18"/>
              </w:rPr>
            </w:pPr>
            <w:r>
              <w:rPr>
                <w:sz w:val="18"/>
                <w:szCs w:val="18"/>
              </w:rPr>
              <w:t>K</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A1108A">
        <w:tc>
          <w:tcPr>
            <w:tcW w:w="1417" w:type="dxa"/>
            <w:tcBorders>
              <w:left w:val="single" w:sz="4" w:space="0" w:color="auto"/>
            </w:tcBorders>
          </w:tcPr>
          <w:p w:rsidR="00042303" w:rsidRPr="00E66969" w:rsidRDefault="0003204C" w:rsidP="00E66969">
            <w:pPr>
              <w:jc w:val="center"/>
              <w:rPr>
                <w:sz w:val="18"/>
                <w:szCs w:val="18"/>
              </w:rPr>
            </w:pPr>
            <w:r>
              <w:rPr>
                <w:sz w:val="18"/>
                <w:szCs w:val="18"/>
              </w:rPr>
              <w:t>12</w:t>
            </w:r>
          </w:p>
        </w:tc>
        <w:tc>
          <w:tcPr>
            <w:tcW w:w="1011" w:type="dxa"/>
          </w:tcPr>
          <w:p w:rsidR="00042303" w:rsidRPr="00E66969" w:rsidRDefault="00412988" w:rsidP="00E66969">
            <w:pPr>
              <w:jc w:val="center"/>
              <w:rPr>
                <w:sz w:val="18"/>
                <w:szCs w:val="18"/>
              </w:rPr>
            </w:pPr>
            <w:r>
              <w:rPr>
                <w:sz w:val="18"/>
                <w:szCs w:val="18"/>
              </w:rPr>
              <w:t>L</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A1108A">
        <w:tc>
          <w:tcPr>
            <w:tcW w:w="1417" w:type="dxa"/>
            <w:tcBorders>
              <w:left w:val="single" w:sz="4" w:space="0" w:color="auto"/>
            </w:tcBorders>
          </w:tcPr>
          <w:p w:rsidR="00042303" w:rsidRPr="00E66969" w:rsidRDefault="0003204C" w:rsidP="00E66969">
            <w:pPr>
              <w:jc w:val="center"/>
              <w:rPr>
                <w:sz w:val="18"/>
                <w:szCs w:val="18"/>
              </w:rPr>
            </w:pPr>
            <w:r>
              <w:rPr>
                <w:sz w:val="18"/>
                <w:szCs w:val="18"/>
              </w:rPr>
              <w:t>13</w:t>
            </w:r>
          </w:p>
        </w:tc>
        <w:tc>
          <w:tcPr>
            <w:tcW w:w="1011" w:type="dxa"/>
          </w:tcPr>
          <w:p w:rsidR="00042303" w:rsidRPr="00E66969" w:rsidRDefault="000D0C6F" w:rsidP="00E66969">
            <w:pPr>
              <w:jc w:val="center"/>
              <w:rPr>
                <w:sz w:val="18"/>
                <w:szCs w:val="18"/>
              </w:rPr>
            </w:pPr>
            <w:r>
              <w:rPr>
                <w:sz w:val="18"/>
                <w:szCs w:val="18"/>
              </w:rPr>
              <w:t>M</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A1108A">
        <w:tc>
          <w:tcPr>
            <w:tcW w:w="1417" w:type="dxa"/>
            <w:tcBorders>
              <w:left w:val="single" w:sz="4" w:space="0" w:color="auto"/>
            </w:tcBorders>
          </w:tcPr>
          <w:p w:rsidR="00042303" w:rsidRPr="00E66969" w:rsidRDefault="0003204C" w:rsidP="00E66969">
            <w:pPr>
              <w:jc w:val="center"/>
              <w:rPr>
                <w:sz w:val="18"/>
                <w:szCs w:val="18"/>
              </w:rPr>
            </w:pPr>
            <w:r>
              <w:rPr>
                <w:sz w:val="18"/>
                <w:szCs w:val="18"/>
              </w:rPr>
              <w:t>14</w:t>
            </w:r>
          </w:p>
        </w:tc>
        <w:tc>
          <w:tcPr>
            <w:tcW w:w="1011" w:type="dxa"/>
          </w:tcPr>
          <w:p w:rsidR="00042303" w:rsidRPr="00E66969" w:rsidRDefault="000D0C6F" w:rsidP="00E66969">
            <w:pPr>
              <w:jc w:val="center"/>
              <w:rPr>
                <w:sz w:val="18"/>
                <w:szCs w:val="18"/>
              </w:rPr>
            </w:pPr>
            <w:r>
              <w:rPr>
                <w:sz w:val="18"/>
                <w:szCs w:val="18"/>
              </w:rPr>
              <w:t>N</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A1108A">
        <w:tc>
          <w:tcPr>
            <w:tcW w:w="1417" w:type="dxa"/>
            <w:tcBorders>
              <w:left w:val="single" w:sz="4" w:space="0" w:color="auto"/>
            </w:tcBorders>
          </w:tcPr>
          <w:p w:rsidR="00042303" w:rsidRPr="00E66969" w:rsidRDefault="0003204C" w:rsidP="00E66969">
            <w:pPr>
              <w:jc w:val="center"/>
              <w:rPr>
                <w:sz w:val="18"/>
                <w:szCs w:val="18"/>
              </w:rPr>
            </w:pPr>
            <w:r>
              <w:rPr>
                <w:sz w:val="18"/>
                <w:szCs w:val="18"/>
              </w:rPr>
              <w:t>15</w:t>
            </w:r>
          </w:p>
        </w:tc>
        <w:tc>
          <w:tcPr>
            <w:tcW w:w="1011" w:type="dxa"/>
          </w:tcPr>
          <w:p w:rsidR="00042303" w:rsidRPr="00E66969" w:rsidRDefault="000D0C6F" w:rsidP="00E66969">
            <w:pPr>
              <w:jc w:val="center"/>
              <w:rPr>
                <w:sz w:val="18"/>
                <w:szCs w:val="18"/>
              </w:rPr>
            </w:pPr>
            <w:r>
              <w:rPr>
                <w:sz w:val="18"/>
                <w:szCs w:val="18"/>
              </w:rPr>
              <w:t>O</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bl>
    <w:p w:rsidR="0003204C" w:rsidRDefault="0003204C" w:rsidP="0003204C">
      <w:pPr>
        <w:rPr>
          <w:sz w:val="22"/>
          <w:szCs w:val="22"/>
        </w:rPr>
      </w:pPr>
    </w:p>
    <w:p w:rsidR="00AC0842" w:rsidRPr="00AB61D2" w:rsidRDefault="00AC0842" w:rsidP="00AC0842">
      <w:pPr>
        <w:pStyle w:val="ListParagraph"/>
        <w:numPr>
          <w:ilvl w:val="0"/>
          <w:numId w:val="22"/>
        </w:numPr>
        <w:rPr>
          <w:sz w:val="20"/>
          <w:szCs w:val="20"/>
        </w:rPr>
      </w:pPr>
      <w:r w:rsidRPr="00AB61D2">
        <w:rPr>
          <w:sz w:val="20"/>
          <w:szCs w:val="20"/>
        </w:rPr>
        <w:t>I am 400 miles from my home.  I am traveling at an average 60 miles per hour</w:t>
      </w:r>
      <w:r w:rsidR="00793A17" w:rsidRPr="00AB61D2">
        <w:rPr>
          <w:sz w:val="20"/>
          <w:szCs w:val="20"/>
        </w:rPr>
        <w:t xml:space="preserve"> towards my home</w:t>
      </w:r>
      <w:r w:rsidRPr="00AB61D2">
        <w:rPr>
          <w:sz w:val="20"/>
          <w:szCs w:val="20"/>
        </w:rPr>
        <w:t>.  Graph this situa</w:t>
      </w:r>
      <w:r w:rsidR="00793A17" w:rsidRPr="00AB61D2">
        <w:rPr>
          <w:sz w:val="20"/>
          <w:szCs w:val="20"/>
        </w:rPr>
        <w:t xml:space="preserve">tion.  </w:t>
      </w:r>
    </w:p>
    <w:p w:rsidR="00793A17" w:rsidRPr="00AB61D2" w:rsidRDefault="00793A17" w:rsidP="00793A17">
      <w:pPr>
        <w:pStyle w:val="ListParagraph"/>
        <w:numPr>
          <w:ilvl w:val="0"/>
          <w:numId w:val="22"/>
        </w:numPr>
        <w:rPr>
          <w:sz w:val="20"/>
          <w:szCs w:val="20"/>
        </w:rPr>
      </w:pPr>
      <w:r w:rsidRPr="00AB61D2">
        <w:rPr>
          <w:sz w:val="20"/>
          <w:szCs w:val="20"/>
        </w:rPr>
        <w:t>Find the domain, range, and intercepts for the scenario in problem #1.  Describe how they relate to the scenario.</w:t>
      </w:r>
    </w:p>
    <w:p w:rsidR="00793A17" w:rsidRPr="00AB61D2" w:rsidRDefault="00793A17" w:rsidP="00AC0842">
      <w:pPr>
        <w:pStyle w:val="ListParagraph"/>
        <w:numPr>
          <w:ilvl w:val="0"/>
          <w:numId w:val="22"/>
        </w:numPr>
        <w:rPr>
          <w:sz w:val="20"/>
          <w:szCs w:val="20"/>
        </w:rPr>
      </w:pPr>
      <w:r w:rsidRPr="00AB61D2">
        <w:rPr>
          <w:sz w:val="20"/>
          <w:szCs w:val="20"/>
        </w:rPr>
        <w:t>Write a function based on the scenario in problem #1.</w:t>
      </w:r>
    </w:p>
    <w:p w:rsidR="00F32F11" w:rsidRPr="00F32F11" w:rsidRDefault="00F32F11" w:rsidP="00F32F11">
      <w:pPr>
        <w:pStyle w:val="ListParagraph"/>
        <w:numPr>
          <w:ilvl w:val="0"/>
          <w:numId w:val="22"/>
        </w:numPr>
        <w:rPr>
          <w:sz w:val="20"/>
          <w:szCs w:val="20"/>
        </w:rPr>
      </w:pPr>
      <w:r w:rsidRPr="00F32F11">
        <w:rPr>
          <w:sz w:val="20"/>
          <w:szCs w:val="20"/>
        </w:rPr>
        <w:t>A rare species of insect was discovered in the rain forest of Costa Rica. Environmentalists transplant the insect</w:t>
      </w:r>
    </w:p>
    <w:p w:rsidR="00F32F11" w:rsidRPr="00F32F11" w:rsidRDefault="00F32F11" w:rsidP="00F32F11">
      <w:pPr>
        <w:pStyle w:val="ListParagraph"/>
        <w:rPr>
          <w:sz w:val="20"/>
          <w:szCs w:val="20"/>
        </w:rPr>
      </w:pPr>
      <w:proofErr w:type="gramStart"/>
      <w:r w:rsidRPr="00F32F11">
        <w:rPr>
          <w:sz w:val="20"/>
          <w:szCs w:val="20"/>
        </w:rPr>
        <w:t>into</w:t>
      </w:r>
      <w:proofErr w:type="gramEnd"/>
      <w:r w:rsidRPr="00F32F11">
        <w:rPr>
          <w:sz w:val="20"/>
          <w:szCs w:val="20"/>
        </w:rPr>
        <w:t xml:space="preserve"> a protected area. The population of the </w:t>
      </w:r>
      <w:proofErr w:type="gramStart"/>
      <w:r w:rsidRPr="00F32F11">
        <w:rPr>
          <w:sz w:val="20"/>
          <w:szCs w:val="20"/>
        </w:rPr>
        <w:t>insects</w:t>
      </w:r>
      <w:proofErr w:type="gramEnd"/>
      <w:r w:rsidRPr="00F32F11">
        <w:rPr>
          <w:b/>
          <w:i/>
          <w:sz w:val="20"/>
          <w:szCs w:val="20"/>
        </w:rPr>
        <w:t xml:space="preserve"> t</w:t>
      </w:r>
      <w:r w:rsidRPr="00F32F11">
        <w:rPr>
          <w:sz w:val="20"/>
          <w:szCs w:val="20"/>
        </w:rPr>
        <w:t xml:space="preserve"> months after being transplanted is:</w:t>
      </w:r>
    </w:p>
    <w:p w:rsidR="00F32F11" w:rsidRPr="00F32F11" w:rsidRDefault="00F32F11" w:rsidP="00F32F11">
      <w:pPr>
        <w:rPr>
          <w:sz w:val="20"/>
          <w:szCs w:val="20"/>
        </w:rPr>
      </w:pPr>
      <w:r w:rsidRPr="00F32F11">
        <w:rPr>
          <w:iCs/>
          <w:sz w:val="20"/>
          <w:szCs w:val="20"/>
        </w:rPr>
        <w:t xml:space="preserve">           </w:t>
      </w:r>
      <m:oMath>
        <m:r>
          <w:rPr>
            <w:rFonts w:ascii="Cambria Math" w:hAnsi="Cambria Math"/>
          </w:rPr>
          <m:t xml:space="preserve"> P</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45(1+0.6</m:t>
            </m:r>
            <m:r>
              <w:rPr>
                <w:rFonts w:ascii="Cambria Math" w:hAnsi="Cambria Math"/>
              </w:rPr>
              <m:t>t</m:t>
            </m:r>
            <m:r>
              <m:rPr>
                <m:sty m:val="p"/>
              </m:rPr>
              <w:rPr>
                <w:rFonts w:ascii="Cambria Math" w:hAnsi="Cambria Math"/>
              </w:rPr>
              <m:t>)</m:t>
            </m:r>
          </m:num>
          <m:den>
            <m:r>
              <m:rPr>
                <m:sty m:val="p"/>
              </m:rPr>
              <w:rPr>
                <w:rFonts w:ascii="Cambria Math" w:hAnsi="Cambria Math"/>
              </w:rPr>
              <m:t>(3+0.02</m:t>
            </m:r>
            <m:r>
              <w:rPr>
                <w:rFonts w:ascii="Cambria Math" w:hAnsi="Cambria Math"/>
              </w:rPr>
              <m:t>t</m:t>
            </m:r>
            <m:r>
              <m:rPr>
                <m:sty m:val="p"/>
              </m:rPr>
              <w:rPr>
                <w:rFonts w:ascii="Cambria Math" w:hAnsi="Cambria Math"/>
              </w:rPr>
              <m:t>)</m:t>
            </m:r>
          </m:den>
        </m:f>
      </m:oMath>
      <w:r w:rsidRPr="00F32F11">
        <w:rPr>
          <w:sz w:val="20"/>
          <w:szCs w:val="20"/>
        </w:rPr>
        <w:t xml:space="preserve"> </w:t>
      </w:r>
      <w:r>
        <w:rPr>
          <w:sz w:val="20"/>
          <w:szCs w:val="20"/>
        </w:rPr>
        <w:t xml:space="preserve"> </w:t>
      </w:r>
      <w:r>
        <w:rPr>
          <w:sz w:val="20"/>
          <w:szCs w:val="20"/>
        </w:rPr>
        <w:tab/>
      </w:r>
      <w:proofErr w:type="gramStart"/>
      <w:r w:rsidRPr="00F32F11">
        <w:rPr>
          <w:sz w:val="20"/>
          <w:szCs w:val="20"/>
        </w:rPr>
        <w:t>a)</w:t>
      </w:r>
      <w:proofErr w:type="gramEnd"/>
      <w:r w:rsidRPr="00F32F11">
        <w:rPr>
          <w:sz w:val="20"/>
          <w:szCs w:val="20"/>
        </w:rPr>
        <w:t xml:space="preserve">What is the population when t = 0?  </w:t>
      </w:r>
      <w:r>
        <w:rPr>
          <w:sz w:val="20"/>
          <w:szCs w:val="20"/>
        </w:rPr>
        <w:tab/>
        <w:t>b</w:t>
      </w:r>
      <w:r w:rsidRPr="00F32F11">
        <w:rPr>
          <w:sz w:val="20"/>
          <w:szCs w:val="20"/>
        </w:rPr>
        <w:t>) What will the population be after 10 years?</w:t>
      </w:r>
    </w:p>
    <w:p w:rsidR="00793A17" w:rsidRPr="00AB61D2" w:rsidRDefault="00BE6713" w:rsidP="00F32F11">
      <w:pPr>
        <w:pStyle w:val="ListParagraph"/>
        <w:numPr>
          <w:ilvl w:val="0"/>
          <w:numId w:val="22"/>
        </w:numPr>
        <w:rPr>
          <w:sz w:val="20"/>
          <w:szCs w:val="20"/>
        </w:rPr>
      </w:pPr>
      <w:r w:rsidRPr="00AB61D2">
        <w:rPr>
          <w:sz w:val="20"/>
          <w:szCs w:val="20"/>
        </w:rPr>
        <w:t>Taking a taxi 3 miles costs $7.75 while going 8 miles costs $10.  Write a function to model this situation.</w:t>
      </w:r>
    </w:p>
    <w:p w:rsidR="00D76053" w:rsidRPr="00AB61D2" w:rsidRDefault="00D76053" w:rsidP="00AC0842">
      <w:pPr>
        <w:pStyle w:val="ListParagraph"/>
        <w:numPr>
          <w:ilvl w:val="0"/>
          <w:numId w:val="22"/>
        </w:numPr>
        <w:rPr>
          <w:sz w:val="20"/>
          <w:szCs w:val="20"/>
        </w:rPr>
      </w:pPr>
      <w:r w:rsidRPr="00AB61D2">
        <w:rPr>
          <w:sz w:val="20"/>
          <w:szCs w:val="20"/>
        </w:rPr>
        <w:t>Identify the rate of change, slope, of the situation in problem #5.  What does this represent to the scenario?</w:t>
      </w:r>
    </w:p>
    <w:p w:rsidR="00D76053" w:rsidRPr="00AB61D2" w:rsidRDefault="00D76053" w:rsidP="00AC0842">
      <w:pPr>
        <w:pStyle w:val="ListParagraph"/>
        <w:numPr>
          <w:ilvl w:val="0"/>
          <w:numId w:val="22"/>
        </w:numPr>
        <w:rPr>
          <w:sz w:val="20"/>
          <w:szCs w:val="20"/>
        </w:rPr>
      </w:pPr>
      <w:r w:rsidRPr="00AB61D2">
        <w:rPr>
          <w:sz w:val="20"/>
          <w:szCs w:val="20"/>
        </w:rPr>
        <w:t xml:space="preserve">Write equations for the remaining sides of a </w:t>
      </w:r>
      <w:r w:rsidR="00502936">
        <w:rPr>
          <w:sz w:val="20"/>
          <w:szCs w:val="20"/>
        </w:rPr>
        <w:t>rectangle</w:t>
      </w:r>
      <w:r w:rsidRPr="00AB61D2">
        <w:rPr>
          <w:sz w:val="20"/>
          <w:szCs w:val="20"/>
        </w:rPr>
        <w:t xml:space="preserve"> if one side goes through the line </w:t>
      </w:r>
      <m:oMath>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e>
        </m:d>
        <m:r>
          <w:rPr>
            <w:rFonts w:ascii="Cambria Math"/>
            <w:sz w:val="20"/>
            <w:szCs w:val="20"/>
          </w:rPr>
          <m:t>=3</m:t>
        </m:r>
        <m:r>
          <w:rPr>
            <w:rFonts w:ascii="Cambria Math" w:hAnsi="Cambria Math"/>
            <w:sz w:val="20"/>
            <w:szCs w:val="20"/>
          </w:rPr>
          <m:t>x</m:t>
        </m:r>
        <m:r>
          <w:rPr>
            <w:rFonts w:ascii="Cambria Math"/>
            <w:sz w:val="20"/>
            <w:szCs w:val="20"/>
          </w:rPr>
          <m:t>+10.</m:t>
        </m:r>
      </m:oMath>
    </w:p>
    <w:p w:rsidR="00D76053" w:rsidRPr="00AB61D2" w:rsidRDefault="00713F9A" w:rsidP="00AC0842">
      <w:pPr>
        <w:pStyle w:val="ListParagraph"/>
        <w:numPr>
          <w:ilvl w:val="0"/>
          <w:numId w:val="22"/>
        </w:numPr>
        <w:rPr>
          <w:sz w:val="20"/>
          <w:szCs w:val="20"/>
        </w:rPr>
      </w:pPr>
      <w:r w:rsidRPr="00AB61D2">
        <w:rPr>
          <w:sz w:val="20"/>
          <w:szCs w:val="20"/>
        </w:rPr>
        <w:t xml:space="preserve">The </w:t>
      </w:r>
      <w:proofErr w:type="gramStart"/>
      <w:r w:rsidRPr="00AB61D2">
        <w:rPr>
          <w:sz w:val="20"/>
          <w:szCs w:val="20"/>
        </w:rPr>
        <w:t>function,</w:t>
      </w:r>
      <w:proofErr w:type="gramEnd"/>
      <w:r w:rsidRPr="00AB61D2">
        <w:rPr>
          <w:sz w:val="20"/>
          <w:szCs w:val="20"/>
        </w:rPr>
        <w:t xml:space="preserve"> </w:t>
      </w:r>
      <m:oMath>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e>
        </m:d>
        <m:r>
          <w:rPr>
            <w:rFonts w:ascii="Cambria Math"/>
            <w:sz w:val="20"/>
            <w:szCs w:val="20"/>
          </w:rPr>
          <m:t>=7</m:t>
        </m:r>
        <m:r>
          <w:rPr>
            <w:rFonts w:ascii="Cambria Math" w:hAnsi="Cambria Math"/>
            <w:sz w:val="20"/>
            <w:szCs w:val="20"/>
          </w:rPr>
          <m:t>x</m:t>
        </m:r>
        <m:r>
          <w:rPr>
            <w:rFonts w:ascii="Cambria Math"/>
            <w:sz w:val="20"/>
            <w:szCs w:val="20"/>
          </w:rPr>
          <m:t>+45,</m:t>
        </m:r>
      </m:oMath>
      <w:r w:rsidRPr="00AB61D2">
        <w:rPr>
          <w:sz w:val="20"/>
          <w:szCs w:val="20"/>
        </w:rPr>
        <w:t xml:space="preserve"> represents the cost of holding a party at Roaring Springs Water Park given that there is a $45 flat fee and $7 per person.  Find the inverse of this function.  Describe what the inverse tells us in relationship to the scenario.</w:t>
      </w:r>
    </w:p>
    <w:p w:rsidR="00F479E3" w:rsidRPr="00AB61D2" w:rsidRDefault="00F479E3" w:rsidP="00AC0842">
      <w:pPr>
        <w:pStyle w:val="ListParagraph"/>
        <w:numPr>
          <w:ilvl w:val="0"/>
          <w:numId w:val="22"/>
        </w:numPr>
        <w:rPr>
          <w:sz w:val="20"/>
          <w:szCs w:val="20"/>
        </w:rPr>
      </w:pPr>
      <w:r w:rsidRPr="00AB61D2">
        <w:rPr>
          <w:sz w:val="20"/>
          <w:szCs w:val="20"/>
        </w:rPr>
        <w:t xml:space="preserve">Solve this system: </w:t>
      </w:r>
      <m:oMath>
        <m:d>
          <m:dPr>
            <m:begChr m:val="{"/>
            <m:endChr m:val=""/>
            <m:ctrlPr>
              <w:rPr>
                <w:rFonts w:ascii="Cambria Math"/>
                <w:i/>
                <w:sz w:val="20"/>
                <w:szCs w:val="20"/>
              </w:rPr>
            </m:ctrlPr>
          </m:dPr>
          <m:e>
            <m:eqArr>
              <m:eqArrPr>
                <m:ctrlPr>
                  <w:rPr>
                    <w:rFonts w:ascii="Cambria Math"/>
                    <w:i/>
                    <w:sz w:val="20"/>
                    <w:szCs w:val="20"/>
                  </w:rPr>
                </m:ctrlPr>
              </m:eqArrPr>
              <m:e>
                <m:r>
                  <w:rPr>
                    <w:rFonts w:ascii="Cambria Math"/>
                    <w:sz w:val="20"/>
                    <w:szCs w:val="20"/>
                  </w:rPr>
                  <m:t>3</m:t>
                </m:r>
                <m:r>
                  <w:rPr>
                    <w:rFonts w:ascii="Cambria Math" w:hAnsi="Cambria Math"/>
                    <w:sz w:val="20"/>
                    <w:szCs w:val="20"/>
                  </w:rPr>
                  <m:t>x</m:t>
                </m:r>
                <m:r>
                  <w:rPr>
                    <w:sz w:val="20"/>
                    <w:szCs w:val="20"/>
                  </w:rPr>
                  <m:t>-</m:t>
                </m:r>
                <m:r>
                  <w:rPr>
                    <w:rFonts w:ascii="Cambria Math"/>
                    <w:sz w:val="20"/>
                    <w:szCs w:val="20"/>
                  </w:rPr>
                  <m:t>5</m:t>
                </m:r>
                <m:r>
                  <w:rPr>
                    <w:rFonts w:ascii="Cambria Math" w:hAnsi="Cambria Math"/>
                    <w:sz w:val="20"/>
                    <w:szCs w:val="20"/>
                  </w:rPr>
                  <m:t>y</m:t>
                </m:r>
                <m:r>
                  <w:rPr>
                    <w:rFonts w:ascii="Cambria Math"/>
                    <w:sz w:val="20"/>
                    <w:szCs w:val="20"/>
                  </w:rPr>
                  <m:t>=20</m:t>
                </m:r>
              </m:e>
              <m:e>
                <m:r>
                  <w:rPr>
                    <w:rFonts w:ascii="Cambria Math"/>
                    <w:sz w:val="20"/>
                    <w:szCs w:val="20"/>
                  </w:rPr>
                  <m:t>4</m:t>
                </m:r>
                <m:r>
                  <w:rPr>
                    <w:rFonts w:ascii="Cambria Math" w:hAnsi="Cambria Math"/>
                    <w:sz w:val="20"/>
                    <w:szCs w:val="20"/>
                  </w:rPr>
                  <m:t>x</m:t>
                </m:r>
                <m:r>
                  <w:rPr>
                    <w:rFonts w:ascii="Cambria Math"/>
                    <w:sz w:val="20"/>
                    <w:szCs w:val="20"/>
                  </w:rPr>
                  <m:t>+</m:t>
                </m:r>
                <m:r>
                  <w:rPr>
                    <w:rFonts w:ascii="Cambria Math" w:hAnsi="Cambria Math"/>
                    <w:sz w:val="20"/>
                    <w:szCs w:val="20"/>
                  </w:rPr>
                  <m:t>y</m:t>
                </m:r>
                <m:r>
                  <w:rPr>
                    <w:rFonts w:ascii="Cambria Math"/>
                    <w:sz w:val="20"/>
                    <w:szCs w:val="20"/>
                  </w:rPr>
                  <m:t>=19</m:t>
                </m:r>
              </m:e>
            </m:eqArr>
          </m:e>
        </m:d>
      </m:oMath>
    </w:p>
    <w:p w:rsidR="00F479E3" w:rsidRPr="00AB61D2" w:rsidRDefault="00F479E3" w:rsidP="00F479E3">
      <w:pPr>
        <w:pStyle w:val="ListParagraph"/>
        <w:numPr>
          <w:ilvl w:val="0"/>
          <w:numId w:val="22"/>
        </w:numPr>
        <w:rPr>
          <w:sz w:val="20"/>
          <w:szCs w:val="20"/>
        </w:rPr>
      </w:pPr>
      <w:r w:rsidRPr="00AB61D2">
        <w:rPr>
          <w:sz w:val="20"/>
          <w:szCs w:val="20"/>
        </w:rPr>
        <w:t>A grain-storage warehouse has a total of 30 bins.  Some hold 20 tons of grain each and the rest hold 15 tons each.  How many of each type of bin are there if the capacity of the warehouse is 510 tons?</w:t>
      </w:r>
    </w:p>
    <w:p w:rsidR="00F479E3" w:rsidRDefault="00F479E3" w:rsidP="00F479E3">
      <w:pPr>
        <w:pStyle w:val="ListParagraph"/>
        <w:numPr>
          <w:ilvl w:val="0"/>
          <w:numId w:val="22"/>
        </w:numPr>
        <w:rPr>
          <w:sz w:val="20"/>
          <w:szCs w:val="20"/>
        </w:rPr>
      </w:pPr>
      <w:r w:rsidRPr="00AB61D2">
        <w:rPr>
          <w:sz w:val="20"/>
          <w:szCs w:val="20"/>
        </w:rPr>
        <w:t>Graph this piecewise function:</w:t>
      </w:r>
      <m:oMath>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e>
        </m:d>
        <m:r>
          <w:rPr>
            <w:rFonts w:ascii="Cambria Math"/>
            <w:sz w:val="20"/>
            <w:szCs w:val="20"/>
          </w:rPr>
          <m:t>=</m:t>
        </m:r>
        <m:r>
          <w:rPr>
            <w:rFonts w:ascii="Cambria Math"/>
            <w:sz w:val="20"/>
            <w:szCs w:val="20"/>
          </w:rPr>
          <m:t xml:space="preserve"> </m:t>
        </m:r>
        <m:d>
          <m:dPr>
            <m:begChr m:val="{"/>
            <m:endChr m:val=""/>
            <m:ctrlPr>
              <w:rPr>
                <w:rFonts w:ascii="Cambria Math"/>
                <w:i/>
                <w:sz w:val="20"/>
                <w:szCs w:val="20"/>
              </w:rPr>
            </m:ctrlPr>
          </m:dPr>
          <m:e>
            <m:eqArr>
              <m:eqArrPr>
                <m:ctrlPr>
                  <w:rPr>
                    <w:rFonts w:ascii="Cambria Math"/>
                    <w:i/>
                    <w:sz w:val="20"/>
                    <w:szCs w:val="20"/>
                  </w:rPr>
                </m:ctrlPr>
              </m:eqArrPr>
              <m:e>
                <m:r>
                  <w:rPr>
                    <w:rFonts w:ascii="Cambria Math"/>
                    <w:sz w:val="20"/>
                    <w:szCs w:val="20"/>
                  </w:rPr>
                  <m:t>-</m:t>
                </m:r>
                <m:r>
                  <w:rPr>
                    <w:rFonts w:ascii="Cambria Math"/>
                    <w:sz w:val="20"/>
                    <w:szCs w:val="20"/>
                  </w:rPr>
                  <m:t xml:space="preserve">3   </m:t>
                </m:r>
                <m:r>
                  <w:rPr>
                    <w:rFonts w:ascii="Cambria Math" w:hAnsi="Cambria Math"/>
                    <w:sz w:val="20"/>
                    <w:szCs w:val="20"/>
                  </w:rPr>
                  <m:t>if</m:t>
                </m:r>
                <m:r>
                  <w:rPr>
                    <w:rFonts w:ascii="Cambria Math"/>
                    <w:sz w:val="20"/>
                    <w:szCs w:val="20"/>
                  </w:rPr>
                  <m:t xml:space="preserve"> </m:t>
                </m:r>
                <m:r>
                  <w:rPr>
                    <w:rFonts w:ascii="Cambria Math" w:hAnsi="Cambria Math"/>
                    <w:sz w:val="20"/>
                    <w:szCs w:val="20"/>
                  </w:rPr>
                  <m:t>x</m:t>
                </m:r>
                <m:r>
                  <w:rPr>
                    <w:rFonts w:ascii="Cambria Math"/>
                    <w:sz w:val="20"/>
                    <w:szCs w:val="20"/>
                  </w:rPr>
                  <m:t>&lt;</m:t>
                </m:r>
                <m:r>
                  <w:rPr>
                    <w:rFonts w:ascii="Cambria Math"/>
                    <w:sz w:val="20"/>
                    <w:szCs w:val="20"/>
                  </w:rPr>
                  <m:t>-</m:t>
                </m:r>
                <m:r>
                  <w:rPr>
                    <w:rFonts w:ascii="Cambria Math"/>
                    <w:sz w:val="20"/>
                    <w:szCs w:val="20"/>
                  </w:rPr>
                  <m:t>2</m:t>
                </m:r>
              </m:e>
              <m:e>
                <m:r>
                  <w:rPr>
                    <w:rFonts w:ascii="Cambria Math"/>
                    <w:sz w:val="20"/>
                    <w:szCs w:val="20"/>
                  </w:rPr>
                  <m:t>2</m:t>
                </m:r>
                <m:r>
                  <w:rPr>
                    <w:rFonts w:ascii="Cambria Math" w:hAnsi="Cambria Math"/>
                    <w:sz w:val="20"/>
                    <w:szCs w:val="20"/>
                  </w:rPr>
                  <m:t>x</m:t>
                </m:r>
                <m:r>
                  <w:rPr>
                    <w:rFonts w:ascii="Cambria Math"/>
                    <w:sz w:val="20"/>
                    <w:szCs w:val="20"/>
                  </w:rPr>
                  <m:t>-</m:t>
                </m:r>
                <m:r>
                  <w:rPr>
                    <w:rFonts w:ascii="Cambria Math"/>
                    <w:sz w:val="20"/>
                    <w:szCs w:val="20"/>
                  </w:rPr>
                  <m:t xml:space="preserve">3     </m:t>
                </m:r>
                <m:r>
                  <w:rPr>
                    <w:rFonts w:ascii="Cambria Math" w:hAnsi="Cambria Math"/>
                    <w:sz w:val="20"/>
                    <w:szCs w:val="20"/>
                  </w:rPr>
                  <m:t>if</m:t>
                </m:r>
                <m:r>
                  <w:rPr>
                    <w:rFonts w:ascii="Cambria Math"/>
                    <w:sz w:val="20"/>
                    <w:szCs w:val="20"/>
                  </w:rPr>
                  <m:t xml:space="preserve"> </m:t>
                </m:r>
                <m:r>
                  <w:rPr>
                    <w:rFonts w:ascii="Cambria Math"/>
                    <w:sz w:val="20"/>
                    <w:szCs w:val="20"/>
                  </w:rPr>
                  <m:t>-</m:t>
                </m:r>
                <m:r>
                  <w:rPr>
                    <w:rFonts w:ascii="Cambria Math"/>
                    <w:sz w:val="20"/>
                    <w:szCs w:val="20"/>
                  </w:rPr>
                  <m:t>2</m:t>
                </m:r>
                <m:r>
                  <w:rPr>
                    <w:rFonts w:ascii="Cambria Math"/>
                    <w:sz w:val="20"/>
                    <w:szCs w:val="20"/>
                  </w:rPr>
                  <m:t>≤</m:t>
                </m:r>
                <m:r>
                  <w:rPr>
                    <w:rFonts w:ascii="Cambria Math" w:hAnsi="Cambria Math"/>
                    <w:sz w:val="20"/>
                    <w:szCs w:val="20"/>
                  </w:rPr>
                  <m:t>x</m:t>
                </m:r>
                <m:r>
                  <w:rPr>
                    <w:rFonts w:ascii="Cambria Math"/>
                    <w:sz w:val="20"/>
                    <w:szCs w:val="20"/>
                  </w:rPr>
                  <m:t>≤</m:t>
                </m:r>
                <m:r>
                  <w:rPr>
                    <w:rFonts w:ascii="Cambria Math"/>
                    <w:sz w:val="20"/>
                    <w:szCs w:val="20"/>
                  </w:rPr>
                  <m:t>2</m:t>
                </m:r>
                <m:ctrlPr>
                  <w:rPr>
                    <w:rFonts w:ascii="Cambria Math" w:eastAsia="Cambria Math"/>
                    <w:i/>
                    <w:sz w:val="20"/>
                    <w:szCs w:val="20"/>
                  </w:rPr>
                </m:ctrlPr>
              </m:e>
              <m:e>
                <m:r>
                  <w:rPr>
                    <w:rFonts w:ascii="Cambria Math" w:eastAsia="Cambria Math"/>
                    <w:sz w:val="20"/>
                    <w:szCs w:val="20"/>
                  </w:rPr>
                  <m:t xml:space="preserve">3   </m:t>
                </m:r>
                <m:r>
                  <w:rPr>
                    <w:rFonts w:ascii="Cambria Math" w:eastAsia="Cambria Math" w:hAnsi="Cambria Math"/>
                    <w:sz w:val="20"/>
                    <w:szCs w:val="20"/>
                  </w:rPr>
                  <m:t>if</m:t>
                </m:r>
                <m:r>
                  <w:rPr>
                    <w:rFonts w:ascii="Cambria Math" w:eastAsia="Cambria Math"/>
                    <w:sz w:val="20"/>
                    <w:szCs w:val="20"/>
                  </w:rPr>
                  <m:t xml:space="preserve"> </m:t>
                </m:r>
                <m:r>
                  <w:rPr>
                    <w:rFonts w:ascii="Cambria Math" w:eastAsia="Cambria Math" w:hAnsi="Cambria Math"/>
                    <w:sz w:val="20"/>
                    <w:szCs w:val="20"/>
                  </w:rPr>
                  <m:t>x</m:t>
                </m:r>
                <m:r>
                  <w:rPr>
                    <w:rFonts w:ascii="Cambria Math" w:eastAsia="Cambria Math"/>
                    <w:sz w:val="20"/>
                    <w:szCs w:val="20"/>
                  </w:rPr>
                  <m:t>&gt;2</m:t>
                </m:r>
              </m:e>
            </m:eqArr>
          </m:e>
        </m:d>
      </m:oMath>
    </w:p>
    <w:p w:rsidR="00AB61D2" w:rsidRDefault="000D0C6F" w:rsidP="00F479E3">
      <w:pPr>
        <w:pStyle w:val="ListParagraph"/>
        <w:numPr>
          <w:ilvl w:val="0"/>
          <w:numId w:val="22"/>
        </w:numPr>
        <w:rPr>
          <w:sz w:val="20"/>
          <w:szCs w:val="20"/>
        </w:rPr>
      </w:pPr>
      <w:r>
        <w:rPr>
          <w:sz w:val="20"/>
          <w:szCs w:val="20"/>
        </w:rPr>
        <w:t>Michael is baking cookies for the school bake sale.  A pound of butter will make four batches of cookies.  Write a step function to model the total po</w:t>
      </w:r>
      <w:r w:rsidR="00412988">
        <w:rPr>
          <w:sz w:val="20"/>
          <w:szCs w:val="20"/>
        </w:rPr>
        <w:t>unds of butter needed given x batches of cookies.  Graph the function.</w:t>
      </w:r>
    </w:p>
    <w:p w:rsidR="00AB61D2" w:rsidRDefault="000D0C6F" w:rsidP="00F479E3">
      <w:pPr>
        <w:pStyle w:val="ListParagraph"/>
        <w:numPr>
          <w:ilvl w:val="0"/>
          <w:numId w:val="22"/>
        </w:numPr>
        <w:rPr>
          <w:sz w:val="20"/>
          <w:szCs w:val="20"/>
        </w:rPr>
      </w:pPr>
      <w:r>
        <w:rPr>
          <w:sz w:val="20"/>
          <w:szCs w:val="20"/>
        </w:rPr>
        <w:t xml:space="preserve">Solve: a) </w:t>
      </w:r>
      <m:oMath>
        <m:r>
          <w:rPr>
            <w:rFonts w:ascii="Cambria Math" w:hAnsi="Cambria Math"/>
            <w:sz w:val="20"/>
            <w:szCs w:val="20"/>
          </w:rPr>
          <m:t>2+3</m:t>
        </m:r>
        <m:d>
          <m:dPr>
            <m:begChr m:val="|"/>
            <m:endChr m:val="|"/>
            <m:ctrlPr>
              <w:rPr>
                <w:rFonts w:ascii="Cambria Math" w:hAnsi="Cambria Math"/>
                <w:i/>
                <w:sz w:val="20"/>
                <w:szCs w:val="20"/>
              </w:rPr>
            </m:ctrlPr>
          </m:dPr>
          <m:e>
            <m:r>
              <w:rPr>
                <w:rFonts w:ascii="Cambria Math" w:hAnsi="Cambria Math"/>
                <w:sz w:val="20"/>
                <w:szCs w:val="20"/>
              </w:rPr>
              <m:t>2x-1</m:t>
            </m:r>
          </m:e>
        </m:d>
        <m:r>
          <w:rPr>
            <w:rFonts w:ascii="Cambria Math" w:hAnsi="Cambria Math"/>
            <w:sz w:val="20"/>
            <w:szCs w:val="20"/>
          </w:rPr>
          <m:t>=11,</m:t>
        </m:r>
      </m:oMath>
      <w:r>
        <w:rPr>
          <w:sz w:val="20"/>
          <w:szCs w:val="20"/>
        </w:rPr>
        <w:t xml:space="preserve">   b) </w:t>
      </w:r>
      <m:oMath>
        <m:r>
          <w:rPr>
            <w:rFonts w:ascii="Cambria Math" w:hAnsi="Cambria Math"/>
            <w:sz w:val="20"/>
            <w:szCs w:val="20"/>
          </w:rPr>
          <m:t>7-</m:t>
        </m:r>
        <m:d>
          <m:dPr>
            <m:begChr m:val="|"/>
            <m:endChr m:val="|"/>
            <m:ctrlPr>
              <w:rPr>
                <w:rFonts w:ascii="Cambria Math" w:hAnsi="Cambria Math"/>
                <w:i/>
                <w:sz w:val="20"/>
                <w:szCs w:val="20"/>
              </w:rPr>
            </m:ctrlPr>
          </m:dPr>
          <m:e>
            <m:r>
              <w:rPr>
                <w:rFonts w:ascii="Cambria Math" w:hAnsi="Cambria Math"/>
                <w:sz w:val="20"/>
                <w:szCs w:val="20"/>
              </w:rPr>
              <m:t>4x+5</m:t>
            </m:r>
          </m:e>
        </m:d>
        <m:r>
          <w:rPr>
            <w:rFonts w:ascii="Cambria Math" w:hAnsi="Cambria Math"/>
            <w:sz w:val="20"/>
            <w:szCs w:val="20"/>
          </w:rPr>
          <m:t>=15</m:t>
        </m:r>
      </m:oMath>
      <w:r>
        <w:rPr>
          <w:sz w:val="20"/>
          <w:szCs w:val="20"/>
        </w:rPr>
        <w:t xml:space="preserve">  </w:t>
      </w:r>
    </w:p>
    <w:p w:rsidR="000D0C6F" w:rsidRDefault="000D0C6F" w:rsidP="00F479E3">
      <w:pPr>
        <w:pStyle w:val="ListParagraph"/>
        <w:numPr>
          <w:ilvl w:val="0"/>
          <w:numId w:val="22"/>
        </w:numPr>
        <w:rPr>
          <w:sz w:val="20"/>
          <w:szCs w:val="20"/>
        </w:rPr>
      </w:pPr>
      <w:r>
        <w:rPr>
          <w:sz w:val="20"/>
          <w:szCs w:val="20"/>
        </w:rPr>
        <w:t xml:space="preserve">Solve: a) </w:t>
      </w:r>
      <m:oMath>
        <m:r>
          <w:rPr>
            <w:rFonts w:ascii="Cambria Math" w:hAnsi="Cambria Math"/>
            <w:sz w:val="20"/>
            <w:szCs w:val="20"/>
          </w:rPr>
          <m:t>-3</m:t>
        </m:r>
        <m:d>
          <m:dPr>
            <m:begChr m:val="|"/>
            <m:endChr m:val="|"/>
            <m:ctrlPr>
              <w:rPr>
                <w:rFonts w:ascii="Cambria Math" w:hAnsi="Cambria Math"/>
                <w:i/>
                <w:sz w:val="20"/>
                <w:szCs w:val="20"/>
              </w:rPr>
            </m:ctrlPr>
          </m:dPr>
          <m:e>
            <m:r>
              <w:rPr>
                <w:rFonts w:ascii="Cambria Math" w:hAnsi="Cambria Math"/>
                <w:sz w:val="20"/>
                <w:szCs w:val="20"/>
              </w:rPr>
              <m:t>x+4</m:t>
            </m:r>
          </m:e>
        </m:d>
        <m:r>
          <w:rPr>
            <w:rFonts w:ascii="Cambria Math" w:hAnsi="Cambria Math"/>
            <w:sz w:val="20"/>
            <w:szCs w:val="20"/>
          </w:rPr>
          <m:t>&gt;24,</m:t>
        </m:r>
      </m:oMath>
      <w:r>
        <w:rPr>
          <w:sz w:val="20"/>
          <w:szCs w:val="20"/>
        </w:rPr>
        <w:t xml:space="preserve">   b) </w:t>
      </w:r>
      <m:oMath>
        <m:d>
          <m:dPr>
            <m:begChr m:val="|"/>
            <m:endChr m:val="|"/>
            <m:ctrlPr>
              <w:rPr>
                <w:rFonts w:ascii="Cambria Math" w:hAnsi="Cambria Math"/>
                <w:i/>
                <w:sz w:val="20"/>
                <w:szCs w:val="20"/>
              </w:rPr>
            </m:ctrlPr>
          </m:dPr>
          <m:e>
            <m:r>
              <w:rPr>
                <w:rFonts w:ascii="Cambria Math" w:hAnsi="Cambria Math"/>
                <w:sz w:val="20"/>
                <w:szCs w:val="20"/>
              </w:rPr>
              <m:t>2x+1</m:t>
            </m:r>
          </m:e>
        </m:d>
        <m:r>
          <w:rPr>
            <w:rFonts w:ascii="Cambria Math" w:hAnsi="Cambria Math"/>
            <w:sz w:val="20"/>
            <w:szCs w:val="20"/>
          </w:rPr>
          <m:t>-13≤-4</m:t>
        </m:r>
      </m:oMath>
      <w:r>
        <w:rPr>
          <w:sz w:val="20"/>
          <w:szCs w:val="20"/>
        </w:rPr>
        <w:t xml:space="preserve">  </w:t>
      </w:r>
    </w:p>
    <w:p w:rsidR="000D0C6F" w:rsidRPr="00AB61D2" w:rsidRDefault="000D0C6F" w:rsidP="00F479E3">
      <w:pPr>
        <w:pStyle w:val="ListParagraph"/>
        <w:numPr>
          <w:ilvl w:val="0"/>
          <w:numId w:val="22"/>
        </w:numPr>
        <w:rPr>
          <w:sz w:val="20"/>
          <w:szCs w:val="20"/>
        </w:rPr>
      </w:pPr>
      <w:r>
        <w:rPr>
          <w:sz w:val="20"/>
          <w:szCs w:val="20"/>
        </w:rPr>
        <w:t xml:space="preserve">Graph each equation using transformations:  a)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=3</m:t>
        </m:r>
        <m:d>
          <m:dPr>
            <m:begChr m:val="|"/>
            <m:endChr m:val="|"/>
            <m:ctrlPr>
              <w:rPr>
                <w:rFonts w:ascii="Cambria Math" w:hAnsi="Cambria Math"/>
                <w:i/>
                <w:sz w:val="20"/>
                <w:szCs w:val="20"/>
              </w:rPr>
            </m:ctrlPr>
          </m:dPr>
          <m:e>
            <m:r>
              <w:rPr>
                <w:rFonts w:ascii="Cambria Math" w:hAnsi="Cambria Math"/>
                <w:sz w:val="20"/>
                <w:szCs w:val="20"/>
              </w:rPr>
              <m:t>x-1</m:t>
            </m:r>
          </m:e>
        </m:d>
        <m:r>
          <w:rPr>
            <w:rFonts w:ascii="Cambria Math" w:hAnsi="Cambria Math"/>
            <w:sz w:val="20"/>
            <w:szCs w:val="20"/>
          </w:rPr>
          <m:t>+3,</m:t>
        </m:r>
      </m:oMath>
      <w:r>
        <w:rPr>
          <w:sz w:val="20"/>
          <w:szCs w:val="20"/>
        </w:rPr>
        <w:t xml:space="preserve">   b)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x+4</m:t>
            </m:r>
          </m:e>
        </m:d>
        <m:r>
          <w:rPr>
            <w:rFonts w:ascii="Cambria Math" w:hAnsi="Cambria Math"/>
            <w:sz w:val="20"/>
            <w:szCs w:val="20"/>
          </w:rPr>
          <m:t>-2</m:t>
        </m:r>
      </m:oMath>
      <w:r>
        <w:rPr>
          <w:sz w:val="20"/>
          <w:szCs w:val="20"/>
        </w:rPr>
        <w:t xml:space="preserve">  </w:t>
      </w:r>
    </w:p>
    <w:p w:rsidR="00AB61D2" w:rsidRPr="00AB61D2" w:rsidRDefault="00AB61D2" w:rsidP="00AB61D2">
      <w:pPr>
        <w:rPr>
          <w:sz w:val="20"/>
          <w:szCs w:val="20"/>
        </w:rPr>
      </w:pPr>
    </w:p>
    <w:sectPr w:rsidR="00AB61D2" w:rsidRPr="00AB61D2" w:rsidSect="00D37F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64"/>
    <w:multiLevelType w:val="multilevel"/>
    <w:tmpl w:val="715A0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C641A0"/>
    <w:multiLevelType w:val="multilevel"/>
    <w:tmpl w:val="1292B2D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
    <w:nsid w:val="04F71CC8"/>
    <w:multiLevelType w:val="hybridMultilevel"/>
    <w:tmpl w:val="89029246"/>
    <w:lvl w:ilvl="0" w:tplc="7BFA81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807981"/>
    <w:multiLevelType w:val="hybridMultilevel"/>
    <w:tmpl w:val="461C1C7A"/>
    <w:lvl w:ilvl="0" w:tplc="BE16CB56">
      <w:start w:val="2"/>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36CD1"/>
    <w:multiLevelType w:val="hybridMultilevel"/>
    <w:tmpl w:val="93EC42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24504"/>
    <w:multiLevelType w:val="multilevel"/>
    <w:tmpl w:val="C1987816"/>
    <w:lvl w:ilvl="0">
      <w:start w:val="1"/>
      <w:numFmt w:val="lowerLetter"/>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6">
    <w:nsid w:val="2F092175"/>
    <w:multiLevelType w:val="multilevel"/>
    <w:tmpl w:val="DF7C2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A1099B"/>
    <w:multiLevelType w:val="multilevel"/>
    <w:tmpl w:val="95ECF4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371F26"/>
    <w:multiLevelType w:val="hybridMultilevel"/>
    <w:tmpl w:val="6DDE72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F41A6"/>
    <w:multiLevelType w:val="hybridMultilevel"/>
    <w:tmpl w:val="DF7C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C1696"/>
    <w:multiLevelType w:val="hybridMultilevel"/>
    <w:tmpl w:val="4860E486"/>
    <w:lvl w:ilvl="0" w:tplc="0A280EAC">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5FF33F70"/>
    <w:multiLevelType w:val="hybridMultilevel"/>
    <w:tmpl w:val="B936E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7D6045"/>
    <w:multiLevelType w:val="hybridMultilevel"/>
    <w:tmpl w:val="24B6AE8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65FF24CD"/>
    <w:multiLevelType w:val="hybridMultilevel"/>
    <w:tmpl w:val="293E973A"/>
    <w:lvl w:ilvl="0" w:tplc="633429A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D027D9"/>
    <w:multiLevelType w:val="hybridMultilevel"/>
    <w:tmpl w:val="B35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B3A57"/>
    <w:multiLevelType w:val="hybridMultilevel"/>
    <w:tmpl w:val="AF5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455B3"/>
    <w:multiLevelType w:val="hybridMultilevel"/>
    <w:tmpl w:val="F41C9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C0A7D"/>
    <w:multiLevelType w:val="hybridMultilevel"/>
    <w:tmpl w:val="FDC03A92"/>
    <w:lvl w:ilvl="0" w:tplc="04090015">
      <w:start w:val="1"/>
      <w:numFmt w:val="upp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052449F"/>
    <w:multiLevelType w:val="hybridMultilevel"/>
    <w:tmpl w:val="56C67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654E10"/>
    <w:multiLevelType w:val="hybridMultilevel"/>
    <w:tmpl w:val="5A96BA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74380"/>
    <w:multiLevelType w:val="hybridMultilevel"/>
    <w:tmpl w:val="831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0"/>
  </w:num>
  <w:num w:numId="4">
    <w:abstractNumId w:val="11"/>
  </w:num>
  <w:num w:numId="5">
    <w:abstractNumId w:val="2"/>
  </w:num>
  <w:num w:numId="6">
    <w:abstractNumId w:val="21"/>
  </w:num>
  <w:num w:numId="7">
    <w:abstractNumId w:val="14"/>
  </w:num>
  <w:num w:numId="8">
    <w:abstractNumId w:val="15"/>
  </w:num>
  <w:num w:numId="9">
    <w:abstractNumId w:val="13"/>
  </w:num>
  <w:num w:numId="10">
    <w:abstractNumId w:val="19"/>
  </w:num>
  <w:num w:numId="11">
    <w:abstractNumId w:val="10"/>
  </w:num>
  <w:num w:numId="12">
    <w:abstractNumId w:val="3"/>
  </w:num>
  <w:num w:numId="13">
    <w:abstractNumId w:val="4"/>
  </w:num>
  <w:num w:numId="14">
    <w:abstractNumId w:val="9"/>
  </w:num>
  <w:num w:numId="15">
    <w:abstractNumId w:val="0"/>
  </w:num>
  <w:num w:numId="16">
    <w:abstractNumId w:val="8"/>
  </w:num>
  <w:num w:numId="17">
    <w:abstractNumId w:val="18"/>
  </w:num>
  <w:num w:numId="18">
    <w:abstractNumId w:val="1"/>
  </w:num>
  <w:num w:numId="19">
    <w:abstractNumId w:val="5"/>
  </w:num>
  <w:num w:numId="20">
    <w:abstractNumId w:val="6"/>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266980"/>
    <w:rsid w:val="0003204C"/>
    <w:rsid w:val="00042303"/>
    <w:rsid w:val="000659FA"/>
    <w:rsid w:val="000954EF"/>
    <w:rsid w:val="000C2CAE"/>
    <w:rsid w:val="000D0C6F"/>
    <w:rsid w:val="00184BEB"/>
    <w:rsid w:val="001E242E"/>
    <w:rsid w:val="001E350E"/>
    <w:rsid w:val="00211CD0"/>
    <w:rsid w:val="00214DC5"/>
    <w:rsid w:val="00242FAC"/>
    <w:rsid w:val="00266980"/>
    <w:rsid w:val="00292EA9"/>
    <w:rsid w:val="002B1F8B"/>
    <w:rsid w:val="002F1990"/>
    <w:rsid w:val="003064D1"/>
    <w:rsid w:val="0030709F"/>
    <w:rsid w:val="00327E05"/>
    <w:rsid w:val="003501FA"/>
    <w:rsid w:val="00370387"/>
    <w:rsid w:val="00411CB8"/>
    <w:rsid w:val="00412988"/>
    <w:rsid w:val="004173D2"/>
    <w:rsid w:val="0045355B"/>
    <w:rsid w:val="004D1198"/>
    <w:rsid w:val="00502936"/>
    <w:rsid w:val="0055739F"/>
    <w:rsid w:val="00611435"/>
    <w:rsid w:val="006146FF"/>
    <w:rsid w:val="006377CC"/>
    <w:rsid w:val="00686148"/>
    <w:rsid w:val="0070241A"/>
    <w:rsid w:val="00713F9A"/>
    <w:rsid w:val="00734558"/>
    <w:rsid w:val="0078397E"/>
    <w:rsid w:val="00793A17"/>
    <w:rsid w:val="007F622C"/>
    <w:rsid w:val="008768C5"/>
    <w:rsid w:val="008F0AED"/>
    <w:rsid w:val="0090570E"/>
    <w:rsid w:val="009453B8"/>
    <w:rsid w:val="00971002"/>
    <w:rsid w:val="00980920"/>
    <w:rsid w:val="00981710"/>
    <w:rsid w:val="009F6C4D"/>
    <w:rsid w:val="00A07C0A"/>
    <w:rsid w:val="00A1108A"/>
    <w:rsid w:val="00A30106"/>
    <w:rsid w:val="00A94097"/>
    <w:rsid w:val="00AB61D2"/>
    <w:rsid w:val="00AC0842"/>
    <w:rsid w:val="00BB3C16"/>
    <w:rsid w:val="00BE6713"/>
    <w:rsid w:val="00BF0174"/>
    <w:rsid w:val="00BF7626"/>
    <w:rsid w:val="00C14DF0"/>
    <w:rsid w:val="00D37F59"/>
    <w:rsid w:val="00D424E5"/>
    <w:rsid w:val="00D42B7F"/>
    <w:rsid w:val="00D478CB"/>
    <w:rsid w:val="00D76053"/>
    <w:rsid w:val="00D8756A"/>
    <w:rsid w:val="00D94588"/>
    <w:rsid w:val="00DB0CAE"/>
    <w:rsid w:val="00E55F16"/>
    <w:rsid w:val="00E66969"/>
    <w:rsid w:val="00E67E70"/>
    <w:rsid w:val="00EC6CFE"/>
    <w:rsid w:val="00ED2437"/>
    <w:rsid w:val="00F22A11"/>
    <w:rsid w:val="00F32F11"/>
    <w:rsid w:val="00F479E3"/>
    <w:rsid w:val="00F70100"/>
    <w:rsid w:val="00F81A84"/>
    <w:rsid w:val="00FD3C84"/>
    <w:rsid w:val="00FE3709"/>
    <w:rsid w:val="00FF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F59"/>
    <w:rPr>
      <w:sz w:val="24"/>
      <w:szCs w:val="24"/>
    </w:rPr>
  </w:style>
  <w:style w:type="paragraph" w:styleId="Heading1">
    <w:name w:val="heading 1"/>
    <w:basedOn w:val="Normal"/>
    <w:next w:val="Normal"/>
    <w:qFormat/>
    <w:rsid w:val="00D37F5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CFE"/>
    <w:rPr>
      <w:rFonts w:ascii="Tahoma" w:hAnsi="Tahoma" w:cs="Tahoma"/>
      <w:sz w:val="16"/>
      <w:szCs w:val="16"/>
    </w:rPr>
  </w:style>
  <w:style w:type="character" w:styleId="PlaceholderText">
    <w:name w:val="Placeholder Text"/>
    <w:basedOn w:val="DefaultParagraphFont"/>
    <w:uiPriority w:val="99"/>
    <w:semiHidden/>
    <w:rsid w:val="006377CC"/>
    <w:rPr>
      <w:color w:val="808080"/>
    </w:rPr>
  </w:style>
  <w:style w:type="paragraph" w:styleId="ListParagraph">
    <w:name w:val="List Paragraph"/>
    <w:basedOn w:val="Normal"/>
    <w:uiPriority w:val="34"/>
    <w:qFormat/>
    <w:rsid w:val="00AC0842"/>
    <w:pPr>
      <w:ind w:left="720"/>
      <w:contextualSpacing/>
    </w:pPr>
  </w:style>
  <w:style w:type="character" w:styleId="Emphasis">
    <w:name w:val="Emphasis"/>
    <w:basedOn w:val="DefaultParagraphFont"/>
    <w:qFormat/>
    <w:rsid w:val="00F32F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E729-AFBA-414E-B093-4CCCC184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Practice Test For Quadratic Test</vt:lpstr>
    </vt:vector>
  </TitlesOfParts>
  <Company>Vallivue School District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For Quadratic Test</dc:title>
  <dc:creator>Amelia Jamison</dc:creator>
  <cp:lastModifiedBy>Jamison</cp:lastModifiedBy>
  <cp:revision>5</cp:revision>
  <cp:lastPrinted>2010-02-04T14:20:00Z</cp:lastPrinted>
  <dcterms:created xsi:type="dcterms:W3CDTF">2013-08-09T17:57:00Z</dcterms:created>
  <dcterms:modified xsi:type="dcterms:W3CDTF">2013-08-10T20:10:00Z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